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B9" w:rsidRDefault="00DB22B9" w:rsidP="00DB2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24E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C7071">
        <w:rPr>
          <w:rFonts w:ascii="Times New Roman" w:hAnsi="Times New Roman"/>
          <w:b/>
          <w:sz w:val="28"/>
          <w:szCs w:val="28"/>
        </w:rPr>
        <w:t>1</w:t>
      </w:r>
      <w:r w:rsidR="00532403">
        <w:rPr>
          <w:rFonts w:ascii="Times New Roman" w:hAnsi="Times New Roman"/>
          <w:b/>
          <w:sz w:val="28"/>
          <w:szCs w:val="28"/>
        </w:rPr>
        <w:t>1</w:t>
      </w:r>
    </w:p>
    <w:p w:rsidR="006D7843" w:rsidRPr="00DB22B9" w:rsidRDefault="00DB22B9" w:rsidP="00DB22B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22B9">
        <w:rPr>
          <w:rFonts w:ascii="Times New Roman" w:hAnsi="Times New Roman"/>
          <w:sz w:val="28"/>
          <w:szCs w:val="28"/>
        </w:rPr>
        <w:t xml:space="preserve">заседания </w:t>
      </w:r>
      <w:r w:rsidR="00484D3A">
        <w:rPr>
          <w:rFonts w:ascii="Times New Roman" w:hAnsi="Times New Roman"/>
          <w:sz w:val="28"/>
          <w:szCs w:val="28"/>
        </w:rPr>
        <w:t>Проектного офиса по координации и реализации национальных и региональных проектов на территории Суоярвского района</w:t>
      </w:r>
    </w:p>
    <w:p w:rsidR="00DB22B9" w:rsidRP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22B9">
        <w:rPr>
          <w:rFonts w:ascii="Times New Roman" w:hAnsi="Times New Roman"/>
          <w:sz w:val="28"/>
          <w:szCs w:val="28"/>
        </w:rPr>
        <w:t xml:space="preserve">. Суоярви                 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</w:t>
      </w:r>
      <w:r w:rsidR="00532403">
        <w:rPr>
          <w:rFonts w:ascii="Times New Roman" w:hAnsi="Times New Roman"/>
          <w:sz w:val="28"/>
          <w:szCs w:val="28"/>
        </w:rPr>
        <w:t xml:space="preserve">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  </w:t>
      </w:r>
      <w:r w:rsidR="00B90DCB">
        <w:rPr>
          <w:rFonts w:ascii="Times New Roman" w:hAnsi="Times New Roman"/>
          <w:sz w:val="28"/>
          <w:szCs w:val="28"/>
        </w:rPr>
        <w:t xml:space="preserve">  </w:t>
      </w:r>
      <w:r w:rsidRPr="00DB22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B22B9">
        <w:rPr>
          <w:rFonts w:ascii="Times New Roman" w:hAnsi="Times New Roman"/>
          <w:sz w:val="28"/>
          <w:szCs w:val="28"/>
        </w:rPr>
        <w:t xml:space="preserve">    </w:t>
      </w:r>
      <w:r w:rsidR="00532403">
        <w:rPr>
          <w:rFonts w:ascii="Times New Roman" w:hAnsi="Times New Roman"/>
          <w:sz w:val="28"/>
          <w:szCs w:val="28"/>
        </w:rPr>
        <w:t>26.01.2021</w:t>
      </w: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</w:t>
      </w: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84D3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«Суоярвский район»</w:t>
      </w:r>
      <w:r w:rsidR="00607337">
        <w:rPr>
          <w:rFonts w:ascii="Times New Roman" w:hAnsi="Times New Roman"/>
          <w:sz w:val="28"/>
          <w:szCs w:val="28"/>
        </w:rPr>
        <w:t xml:space="preserve">, руководитель  Проектного офиса </w:t>
      </w:r>
      <w:r w:rsidR="00484D3A">
        <w:rPr>
          <w:rFonts w:ascii="Times New Roman" w:hAnsi="Times New Roman"/>
          <w:sz w:val="28"/>
          <w:szCs w:val="28"/>
        </w:rPr>
        <w:t>Петров Роман Витальевич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2B581A" w:rsidRPr="005624E6" w:rsidRDefault="002B581A" w:rsidP="00DB22B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5624E6">
        <w:rPr>
          <w:rFonts w:ascii="Times New Roman" w:hAnsi="Times New Roman"/>
          <w:sz w:val="28"/>
          <w:szCs w:val="28"/>
          <w:u w:val="single"/>
        </w:rPr>
        <w:t xml:space="preserve">Члены </w:t>
      </w:r>
      <w:r w:rsidR="00484D3A">
        <w:rPr>
          <w:rFonts w:ascii="Times New Roman" w:hAnsi="Times New Roman"/>
          <w:sz w:val="28"/>
          <w:szCs w:val="28"/>
          <w:u w:val="single"/>
        </w:rPr>
        <w:t>Проектного офиса</w:t>
      </w:r>
      <w:r w:rsidRPr="005624E6">
        <w:rPr>
          <w:rFonts w:ascii="Times New Roman" w:hAnsi="Times New Roman"/>
          <w:sz w:val="28"/>
          <w:szCs w:val="28"/>
          <w:u w:val="single"/>
        </w:rPr>
        <w:t>: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6913"/>
      </w:tblGrid>
      <w:tr w:rsidR="006216CB" w:rsidRPr="00E70CDB" w:rsidTr="00EE0303">
        <w:tc>
          <w:tcPr>
            <w:tcW w:w="2660" w:type="dxa"/>
          </w:tcPr>
          <w:p w:rsidR="006216CB" w:rsidRPr="00E70CDB" w:rsidRDefault="00484D3A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Окрукова Л.А.</w:t>
            </w:r>
          </w:p>
        </w:tc>
        <w:tc>
          <w:tcPr>
            <w:tcW w:w="6913" w:type="dxa"/>
            <w:vAlign w:val="center"/>
          </w:tcPr>
          <w:p w:rsidR="006216CB" w:rsidRPr="00E70CDB" w:rsidRDefault="00484D3A" w:rsidP="00E70CD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6216CB" w:rsidRPr="00E70C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716F">
              <w:rPr>
                <w:rFonts w:ascii="Times New Roman" w:hAnsi="Times New Roman"/>
                <w:sz w:val="28"/>
                <w:szCs w:val="28"/>
              </w:rPr>
              <w:t xml:space="preserve">и.о. начальника финансового управления, </w:t>
            </w:r>
            <w:r w:rsidR="006216CB" w:rsidRPr="00E70CDB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E70CDB">
              <w:rPr>
                <w:rFonts w:ascii="Times New Roman" w:hAnsi="Times New Roman"/>
                <w:sz w:val="28"/>
                <w:szCs w:val="28"/>
              </w:rPr>
              <w:t>руководителя Проектного офиса</w:t>
            </w:r>
          </w:p>
        </w:tc>
      </w:tr>
      <w:tr w:rsidR="00532403" w:rsidRPr="00E70CDB" w:rsidTr="00EE0303">
        <w:tc>
          <w:tcPr>
            <w:tcW w:w="2660" w:type="dxa"/>
          </w:tcPr>
          <w:p w:rsidR="00532403" w:rsidRPr="00E70CDB" w:rsidRDefault="00532403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Тишкова Т.В.</w:t>
            </w:r>
          </w:p>
        </w:tc>
        <w:tc>
          <w:tcPr>
            <w:tcW w:w="6913" w:type="dxa"/>
            <w:vAlign w:val="center"/>
          </w:tcPr>
          <w:p w:rsidR="00532403" w:rsidRPr="00E70CDB" w:rsidRDefault="00532403" w:rsidP="00E70CD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203496" w:rsidRPr="00E70CDB" w:rsidTr="00EE0303">
        <w:tc>
          <w:tcPr>
            <w:tcW w:w="2660" w:type="dxa"/>
          </w:tcPr>
          <w:p w:rsidR="00203496" w:rsidRDefault="00637BCE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Киселева И.В.</w:t>
            </w:r>
          </w:p>
        </w:tc>
        <w:tc>
          <w:tcPr>
            <w:tcW w:w="6913" w:type="dxa"/>
            <w:vAlign w:val="center"/>
          </w:tcPr>
          <w:p w:rsidR="00203496" w:rsidRPr="00E70CDB" w:rsidRDefault="00637BCE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Директор МКУ «Централизованная бухгалтерия Суоярвского района»</w:t>
            </w:r>
          </w:p>
        </w:tc>
      </w:tr>
      <w:tr w:rsidR="00203496" w:rsidRPr="00E70CDB" w:rsidTr="00EE0303"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 Н.Б.</w:t>
            </w:r>
          </w:p>
        </w:tc>
        <w:tc>
          <w:tcPr>
            <w:tcW w:w="6913" w:type="dxa"/>
            <w:vAlign w:val="center"/>
          </w:tcPr>
          <w:p w:rsidR="00203496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развитию инфраструктуры и благоустройства</w:t>
            </w:r>
          </w:p>
        </w:tc>
      </w:tr>
      <w:tr w:rsidR="004C7071" w:rsidRPr="00E70CDB" w:rsidTr="001662AA">
        <w:tc>
          <w:tcPr>
            <w:tcW w:w="2660" w:type="dxa"/>
          </w:tcPr>
          <w:p w:rsidR="004C7071" w:rsidRPr="00E70CDB" w:rsidRDefault="004C7071" w:rsidP="006E6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Сухорукова С.И.</w:t>
            </w:r>
          </w:p>
        </w:tc>
        <w:tc>
          <w:tcPr>
            <w:tcW w:w="6913" w:type="dxa"/>
          </w:tcPr>
          <w:p w:rsidR="004C7071" w:rsidRPr="00E70CDB" w:rsidRDefault="004C7071" w:rsidP="006E6EB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4C7071" w:rsidTr="004118A4">
        <w:tc>
          <w:tcPr>
            <w:tcW w:w="2660" w:type="dxa"/>
          </w:tcPr>
          <w:p w:rsidR="004C7071" w:rsidRPr="00E70CDB" w:rsidRDefault="004C7071" w:rsidP="0041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Циблакова Н.А.</w:t>
            </w:r>
          </w:p>
        </w:tc>
        <w:tc>
          <w:tcPr>
            <w:tcW w:w="6913" w:type="dxa"/>
            <w:vAlign w:val="center"/>
          </w:tcPr>
          <w:p w:rsidR="004C7071" w:rsidRPr="00E70CDB" w:rsidRDefault="004C7071" w:rsidP="004118A4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Начальник отдела по развитию предпринимательства и инвестиционной политики</w:t>
            </w:r>
          </w:p>
        </w:tc>
      </w:tr>
      <w:tr w:rsidR="004C7071" w:rsidTr="004118A4">
        <w:tc>
          <w:tcPr>
            <w:tcW w:w="2660" w:type="dxa"/>
          </w:tcPr>
          <w:p w:rsidR="004C7071" w:rsidRPr="00E70CDB" w:rsidRDefault="004C7071" w:rsidP="00411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0CDB">
              <w:rPr>
                <w:rFonts w:ascii="Times New Roman" w:hAnsi="Times New Roman"/>
                <w:sz w:val="28"/>
                <w:szCs w:val="28"/>
              </w:rPr>
              <w:t>Шорина</w:t>
            </w:r>
            <w:proofErr w:type="spellEnd"/>
            <w:r w:rsidRPr="00E70CDB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913" w:type="dxa"/>
          </w:tcPr>
          <w:p w:rsidR="004C7071" w:rsidRPr="00E70CDB" w:rsidRDefault="004C7071" w:rsidP="004118A4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Начальник общего отдела, управляющий делами</w:t>
            </w:r>
          </w:p>
        </w:tc>
      </w:tr>
      <w:tr w:rsidR="00637BCE" w:rsidRPr="00E70CDB" w:rsidTr="00637BC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E" w:rsidRPr="00E70CDB" w:rsidRDefault="00637BCE" w:rsidP="003831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Хлопкина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E" w:rsidRPr="00E70CDB" w:rsidRDefault="00637BCE" w:rsidP="003831AA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Председатель МКУ «</w:t>
            </w:r>
            <w:proofErr w:type="spellStart"/>
            <w:r w:rsidRPr="00E70CDB">
              <w:rPr>
                <w:rFonts w:ascii="Times New Roman" w:hAnsi="Times New Roman"/>
                <w:sz w:val="28"/>
                <w:szCs w:val="28"/>
              </w:rPr>
              <w:t>ЦУМИиЗР</w:t>
            </w:r>
            <w:proofErr w:type="spellEnd"/>
            <w:r w:rsidRPr="00E70CD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410C8" w:rsidRDefault="003410C8" w:rsidP="00DB2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FBE" w:rsidRDefault="00967024" w:rsidP="00ED6F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1</w:t>
      </w:r>
      <w:r w:rsidR="00ED6FBE" w:rsidRPr="00495BBF">
        <w:rPr>
          <w:rFonts w:ascii="Times New Roman" w:hAnsi="Times New Roman"/>
          <w:b/>
          <w:sz w:val="28"/>
          <w:szCs w:val="28"/>
        </w:rPr>
        <w:t>:</w:t>
      </w:r>
      <w:r w:rsidR="00ED6FBE">
        <w:rPr>
          <w:rFonts w:ascii="Times New Roman" w:hAnsi="Times New Roman"/>
          <w:sz w:val="28"/>
          <w:szCs w:val="28"/>
        </w:rPr>
        <w:t xml:space="preserve"> </w:t>
      </w:r>
      <w:r w:rsidR="00A83ADB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A83ADB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декабрь 2020</w:t>
      </w:r>
      <w:r w:rsidR="00A83ADB">
        <w:rPr>
          <w:rFonts w:ascii="Times New Roman" w:hAnsi="Times New Roman"/>
          <w:sz w:val="28"/>
          <w:szCs w:val="28"/>
        </w:rPr>
        <w:t xml:space="preserve"> года по  национальному проекту </w:t>
      </w:r>
      <w:r w:rsidR="00ED6FBE">
        <w:rPr>
          <w:rFonts w:ascii="Times New Roman" w:hAnsi="Times New Roman"/>
          <w:sz w:val="28"/>
          <w:szCs w:val="28"/>
        </w:rPr>
        <w:t>«Жилье и городская среда»</w:t>
      </w:r>
      <w:r w:rsidR="008D0D06">
        <w:rPr>
          <w:rFonts w:ascii="Times New Roman" w:hAnsi="Times New Roman"/>
          <w:sz w:val="28"/>
          <w:szCs w:val="28"/>
        </w:rPr>
        <w:t xml:space="preserve"> регионального проекта «Жилье»</w:t>
      </w:r>
      <w:r w:rsidR="00ED6FBE">
        <w:rPr>
          <w:rFonts w:ascii="Times New Roman" w:hAnsi="Times New Roman"/>
          <w:sz w:val="28"/>
          <w:szCs w:val="28"/>
        </w:rPr>
        <w:t>, реализуем</w:t>
      </w:r>
      <w:r w:rsidR="008D0D06">
        <w:rPr>
          <w:rFonts w:ascii="Times New Roman" w:hAnsi="Times New Roman"/>
          <w:sz w:val="28"/>
          <w:szCs w:val="28"/>
        </w:rPr>
        <w:t>ого</w:t>
      </w:r>
      <w:r w:rsidR="00ED6FBE"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967024" w:rsidRDefault="00967024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AB124C" w:rsidRPr="00AB124C" w:rsidRDefault="00AB124C" w:rsidP="00AB124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83ADB" w:rsidRDefault="00BF26D6" w:rsidP="00A83ADB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AB124C" w:rsidRPr="00B96440" w:rsidRDefault="00BF26D6" w:rsidP="00B9644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A83ADB">
        <w:rPr>
          <w:rFonts w:ascii="Times New Roman" w:hAnsi="Times New Roman"/>
          <w:sz w:val="28"/>
          <w:szCs w:val="28"/>
        </w:rPr>
        <w:t>отчет</w:t>
      </w:r>
      <w:r w:rsidR="00A83ADB" w:rsidRPr="00A83ADB">
        <w:rPr>
          <w:rFonts w:ascii="Times New Roman" w:hAnsi="Times New Roman"/>
          <w:sz w:val="28"/>
          <w:szCs w:val="28"/>
        </w:rPr>
        <w:t xml:space="preserve"> за </w:t>
      </w:r>
      <w:r w:rsidR="00532403">
        <w:rPr>
          <w:rFonts w:ascii="Times New Roman" w:hAnsi="Times New Roman"/>
          <w:sz w:val="28"/>
          <w:szCs w:val="28"/>
        </w:rPr>
        <w:t>декабрь</w:t>
      </w:r>
      <w:r w:rsidR="00A83ADB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«Жилье и городская среда» регионального проекта «Жилье», реализуемого на территории Суоярвского района.</w:t>
      </w:r>
    </w:p>
    <w:p w:rsidR="001B6695" w:rsidRPr="00F108F1" w:rsidRDefault="001B6695" w:rsidP="001B66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2</w:t>
      </w:r>
      <w:r w:rsidR="00ED6FBE"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6716E8" w:rsidRDefault="006716E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6FBE" w:rsidRDefault="00ED6FBE" w:rsidP="00ED6F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493506" w:rsidRDefault="00967024" w:rsidP="009670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7024" w:rsidRPr="00AB124C" w:rsidRDefault="00967024" w:rsidP="00967024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lastRenderedPageBreak/>
        <w:t>Решили:</w:t>
      </w: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Pr="008D0D06" w:rsidRDefault="00202F08" w:rsidP="00035B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B96440">
        <w:rPr>
          <w:rFonts w:ascii="Times New Roman" w:hAnsi="Times New Roman"/>
          <w:sz w:val="28"/>
          <w:szCs w:val="28"/>
        </w:rPr>
        <w:t>брь</w:t>
      </w:r>
      <w:r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района.</w:t>
      </w: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CD301C" w:rsidRDefault="00CD301C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0D06" w:rsidRPr="00AB124C" w:rsidRDefault="008D0D06" w:rsidP="008D0D0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E8290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0D06">
        <w:rPr>
          <w:rFonts w:ascii="Times New Roman" w:hAnsi="Times New Roman"/>
          <w:sz w:val="28"/>
          <w:szCs w:val="28"/>
        </w:rPr>
        <w:t>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Pr="008D0D06" w:rsidRDefault="00202F08" w:rsidP="00035B2C">
      <w:pPr>
        <w:pStyle w:val="a3"/>
        <w:numPr>
          <w:ilvl w:val="1"/>
          <w:numId w:val="3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B96440">
        <w:rPr>
          <w:rFonts w:ascii="Times New Roman" w:hAnsi="Times New Roman"/>
          <w:sz w:val="28"/>
          <w:szCs w:val="28"/>
        </w:rPr>
        <w:t>брь</w:t>
      </w:r>
      <w:r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района.</w:t>
      </w:r>
    </w:p>
    <w:p w:rsidR="003F3245" w:rsidRDefault="003F3245" w:rsidP="003410C8">
      <w:pPr>
        <w:pStyle w:val="a3"/>
        <w:rPr>
          <w:rFonts w:ascii="Times New Roman" w:hAnsi="Times New Roman"/>
          <w:sz w:val="28"/>
          <w:szCs w:val="28"/>
        </w:rPr>
      </w:pPr>
    </w:p>
    <w:p w:rsidR="00756EB6" w:rsidRDefault="00756EB6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B96440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«Культура» регионального проекта «Культурная среда»,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756EB6" w:rsidRDefault="00756EB6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756EB6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532403">
        <w:rPr>
          <w:rFonts w:ascii="Times New Roman" w:hAnsi="Times New Roman"/>
          <w:sz w:val="28"/>
          <w:szCs w:val="28"/>
        </w:rPr>
        <w:t>Тишкова Т.В.</w:t>
      </w:r>
      <w:r w:rsidR="004C7071">
        <w:rPr>
          <w:rFonts w:ascii="Times New Roman" w:hAnsi="Times New Roman"/>
          <w:sz w:val="28"/>
          <w:szCs w:val="28"/>
        </w:rPr>
        <w:t xml:space="preserve">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756EB6" w:rsidRDefault="00756EB6" w:rsidP="00756E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56EB6" w:rsidRPr="00AB124C" w:rsidRDefault="00756EB6" w:rsidP="00756E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756EB6" w:rsidRDefault="006418C2" w:rsidP="00756E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56EB6">
        <w:rPr>
          <w:rFonts w:ascii="Times New Roman" w:hAnsi="Times New Roman"/>
          <w:sz w:val="28"/>
          <w:szCs w:val="28"/>
        </w:rPr>
        <w:t>.1.</w:t>
      </w:r>
      <w:r w:rsidR="00756EB6" w:rsidRPr="008D0D06">
        <w:rPr>
          <w:rFonts w:ascii="Times New Roman" w:hAnsi="Times New Roman"/>
          <w:sz w:val="28"/>
          <w:szCs w:val="28"/>
        </w:rPr>
        <w:t xml:space="preserve"> </w:t>
      </w:r>
      <w:r w:rsidR="00756EB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0DCB" w:rsidRDefault="006418C2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B96440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«Культура» регионального проекта «Культурная среда», реализуемого на территории Суоярвского района</w:t>
      </w:r>
      <w:r w:rsidR="00756EB6">
        <w:rPr>
          <w:rFonts w:ascii="Times New Roman" w:hAnsi="Times New Roman"/>
          <w:sz w:val="28"/>
          <w:szCs w:val="28"/>
        </w:rPr>
        <w:t>.</w:t>
      </w:r>
    </w:p>
    <w:p w:rsidR="006418C2" w:rsidRPr="008D0D06" w:rsidRDefault="004C7071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5: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</w:t>
      </w:r>
      <w:r w:rsidR="000B23D8">
        <w:rPr>
          <w:rFonts w:ascii="Times New Roman" w:hAnsi="Times New Roman"/>
          <w:sz w:val="28"/>
          <w:szCs w:val="28"/>
        </w:rPr>
        <w:t>ых проектов</w:t>
      </w:r>
      <w:r>
        <w:rPr>
          <w:rFonts w:ascii="Times New Roman" w:hAnsi="Times New Roman"/>
          <w:sz w:val="28"/>
          <w:szCs w:val="28"/>
        </w:rPr>
        <w:t xml:space="preserve"> «</w:t>
      </w:r>
      <w:r w:rsidR="000B23D8">
        <w:rPr>
          <w:rFonts w:ascii="Times New Roman" w:hAnsi="Times New Roman"/>
          <w:sz w:val="28"/>
          <w:szCs w:val="28"/>
        </w:rPr>
        <w:t>Финансовая поддержка семей при рождении детей</w:t>
      </w:r>
      <w:r>
        <w:rPr>
          <w:rFonts w:ascii="Times New Roman" w:hAnsi="Times New Roman"/>
          <w:sz w:val="28"/>
          <w:szCs w:val="28"/>
        </w:rPr>
        <w:t>»</w:t>
      </w:r>
      <w:r w:rsidR="000B23D8">
        <w:rPr>
          <w:rFonts w:ascii="Times New Roman" w:hAnsi="Times New Roman"/>
          <w:sz w:val="28"/>
          <w:szCs w:val="28"/>
        </w:rPr>
        <w:t xml:space="preserve"> и «Старшее поколение»</w:t>
      </w:r>
      <w:r>
        <w:rPr>
          <w:rFonts w:ascii="Times New Roman" w:hAnsi="Times New Roman"/>
          <w:sz w:val="28"/>
          <w:szCs w:val="28"/>
        </w:rPr>
        <w:t>, реализуем</w:t>
      </w:r>
      <w:r w:rsidR="000B23D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6418C2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532403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18C2" w:rsidRPr="00AB124C" w:rsidRDefault="006418C2" w:rsidP="006418C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6418C2" w:rsidRDefault="000B23D8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8C2">
        <w:rPr>
          <w:rFonts w:ascii="Times New Roman" w:hAnsi="Times New Roman"/>
          <w:sz w:val="28"/>
          <w:szCs w:val="28"/>
        </w:rPr>
        <w:t>.1.</w:t>
      </w:r>
      <w:r w:rsidR="006418C2" w:rsidRPr="008D0D06">
        <w:rPr>
          <w:rFonts w:ascii="Times New Roman" w:hAnsi="Times New Roman"/>
          <w:sz w:val="28"/>
          <w:szCs w:val="28"/>
        </w:rPr>
        <w:t xml:space="preserve"> </w:t>
      </w:r>
      <w:r w:rsidR="006418C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493506" w:rsidRDefault="000B23D8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8C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711BD3" w:rsidRPr="00A83ADB">
        <w:rPr>
          <w:rFonts w:ascii="Times New Roman" w:hAnsi="Times New Roman"/>
          <w:sz w:val="28"/>
          <w:szCs w:val="28"/>
        </w:rPr>
        <w:t xml:space="preserve"> </w:t>
      </w:r>
      <w:r w:rsidR="00202F08" w:rsidRPr="00A83ADB">
        <w:rPr>
          <w:rFonts w:ascii="Times New Roman" w:hAnsi="Times New Roman"/>
          <w:sz w:val="28"/>
          <w:szCs w:val="28"/>
        </w:rPr>
        <w:t xml:space="preserve">2020 года по  национальному проекту </w:t>
      </w:r>
      <w:r>
        <w:rPr>
          <w:rFonts w:ascii="Times New Roman" w:hAnsi="Times New Roman"/>
          <w:sz w:val="28"/>
          <w:szCs w:val="28"/>
        </w:rPr>
        <w:t xml:space="preserve">«Демография» региональных проектов «Финансовая поддержка семей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</w:p>
    <w:p w:rsidR="00B90DCB" w:rsidRDefault="000B23D8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рождении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детей» и «Старшее поколение», реализуемых на территории Суоярвского района.</w:t>
      </w:r>
      <w:r w:rsidR="00B90DCB" w:rsidRPr="00B90DCB">
        <w:rPr>
          <w:rFonts w:ascii="Times New Roman" w:hAnsi="Times New Roman"/>
          <w:sz w:val="28"/>
          <w:szCs w:val="28"/>
        </w:rPr>
        <w:t xml:space="preserve"> </w:t>
      </w:r>
    </w:p>
    <w:p w:rsidR="008A49D5" w:rsidRDefault="008A49D5" w:rsidP="008A49D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в Управление труда и занятости обращение о снижении показателя «Численность граждан предпенсионного возраста, прошедших профессиональное обучение и дополнительное профессиональное обучение», на 5 человек.</w:t>
      </w:r>
    </w:p>
    <w:p w:rsidR="00BD3F39" w:rsidRDefault="00BD3F39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6: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C73B76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73B76" w:rsidRPr="00AB124C" w:rsidRDefault="00C73B76" w:rsidP="00C73B7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района.</w:t>
      </w:r>
    </w:p>
    <w:p w:rsidR="000B23D8" w:rsidRDefault="000B23D8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7: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532403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 w:rsidR="00BD5F47">
        <w:rPr>
          <w:rFonts w:ascii="Times New Roman" w:hAnsi="Times New Roman"/>
          <w:sz w:val="28"/>
          <w:szCs w:val="28"/>
        </w:rPr>
        <w:t>Спорт – норма жизни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487A17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A17" w:rsidRPr="00AB124C" w:rsidRDefault="00487A17" w:rsidP="00487A17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487A17" w:rsidRDefault="00BD5F4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A17">
        <w:rPr>
          <w:rFonts w:ascii="Times New Roman" w:hAnsi="Times New Roman"/>
          <w:sz w:val="28"/>
          <w:szCs w:val="28"/>
        </w:rPr>
        <w:t>.1.</w:t>
      </w:r>
      <w:r w:rsidR="00487A17" w:rsidRPr="008D0D06">
        <w:rPr>
          <w:rFonts w:ascii="Times New Roman" w:hAnsi="Times New Roman"/>
          <w:sz w:val="28"/>
          <w:szCs w:val="28"/>
        </w:rPr>
        <w:t xml:space="preserve"> </w:t>
      </w:r>
      <w:r w:rsidR="00487A1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487A17" w:rsidRDefault="00BD5F4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A1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487A17"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>
        <w:rPr>
          <w:rFonts w:ascii="Times New Roman" w:hAnsi="Times New Roman"/>
          <w:sz w:val="28"/>
          <w:szCs w:val="28"/>
        </w:rPr>
        <w:t>Спорт – норма жизни</w:t>
      </w:r>
      <w:r w:rsidR="00487A17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493672" w:rsidRDefault="00493672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8: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D93B62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D93B62" w:rsidRDefault="00D93B62" w:rsidP="00D93B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3B62" w:rsidRPr="00AB124C" w:rsidRDefault="00D93B62" w:rsidP="00D93B6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93B62" w:rsidRDefault="007D3EF5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3B62">
        <w:rPr>
          <w:rFonts w:ascii="Times New Roman" w:hAnsi="Times New Roman"/>
          <w:sz w:val="28"/>
          <w:szCs w:val="28"/>
        </w:rPr>
        <w:t>.1.</w:t>
      </w:r>
      <w:r w:rsidR="00D93B62" w:rsidRPr="008D0D06">
        <w:rPr>
          <w:rFonts w:ascii="Times New Roman" w:hAnsi="Times New Roman"/>
          <w:sz w:val="28"/>
          <w:szCs w:val="28"/>
        </w:rPr>
        <w:t xml:space="preserve"> </w:t>
      </w:r>
      <w:r w:rsidR="00D93B6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93B62" w:rsidRDefault="007D3EF5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3B6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D93B62"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района.</w:t>
      </w:r>
    </w:p>
    <w:p w:rsidR="004A57B6" w:rsidRDefault="004A57B6" w:rsidP="004A5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771C" w:rsidRDefault="00DD771C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9: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711BD3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«Современная школа»,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9B401F" w:rsidRDefault="009B401F" w:rsidP="000061EB">
      <w:pPr>
        <w:pStyle w:val="a3"/>
        <w:rPr>
          <w:rFonts w:ascii="Times New Roman" w:hAnsi="Times New Roman"/>
          <w:sz w:val="28"/>
          <w:szCs w:val="28"/>
        </w:rPr>
      </w:pPr>
    </w:p>
    <w:p w:rsidR="004C7071" w:rsidRDefault="00DD771C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DD771C" w:rsidRDefault="00DD771C" w:rsidP="00DD77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771C" w:rsidRPr="00AB124C" w:rsidRDefault="00DD771C" w:rsidP="00DD771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D771C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771C">
        <w:rPr>
          <w:rFonts w:ascii="Times New Roman" w:hAnsi="Times New Roman"/>
          <w:sz w:val="28"/>
          <w:szCs w:val="28"/>
        </w:rPr>
        <w:t>.1.</w:t>
      </w:r>
      <w:r w:rsidR="00DD771C" w:rsidRPr="008D0D06">
        <w:rPr>
          <w:rFonts w:ascii="Times New Roman" w:hAnsi="Times New Roman"/>
          <w:sz w:val="28"/>
          <w:szCs w:val="28"/>
        </w:rPr>
        <w:t xml:space="preserve"> </w:t>
      </w:r>
      <w:r w:rsidR="00DD771C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D771C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771C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DD771C"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>
        <w:rPr>
          <w:rFonts w:ascii="Times New Roman" w:hAnsi="Times New Roman"/>
          <w:sz w:val="28"/>
          <w:szCs w:val="28"/>
        </w:rPr>
        <w:t>Современная школа</w:t>
      </w:r>
      <w:r w:rsidR="00DD771C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734D62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10: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«Успех каждого ребенка»,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2F0787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0787" w:rsidRPr="00AB124C" w:rsidRDefault="002F0787" w:rsidP="002F0787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2F0787" w:rsidRDefault="00941FDE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F0787">
        <w:rPr>
          <w:rFonts w:ascii="Times New Roman" w:hAnsi="Times New Roman"/>
          <w:sz w:val="28"/>
          <w:szCs w:val="28"/>
        </w:rPr>
        <w:t>.1.</w:t>
      </w:r>
      <w:r w:rsidR="002F0787" w:rsidRPr="008D0D06">
        <w:rPr>
          <w:rFonts w:ascii="Times New Roman" w:hAnsi="Times New Roman"/>
          <w:sz w:val="28"/>
          <w:szCs w:val="28"/>
        </w:rPr>
        <w:t xml:space="preserve"> </w:t>
      </w:r>
      <w:r w:rsidR="002F078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2F0787" w:rsidRDefault="00941FDE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F078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«Успех каждого ребенка», реализуемого на территории Суоярвского района</w:t>
      </w:r>
      <w:r w:rsidR="002F0787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11: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774857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B2C09">
        <w:rPr>
          <w:rFonts w:ascii="Times New Roman" w:hAnsi="Times New Roman"/>
          <w:sz w:val="28"/>
          <w:szCs w:val="28"/>
        </w:rPr>
        <w:t>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B935E0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4C7071" w:rsidRDefault="004C7071" w:rsidP="00B935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35E0" w:rsidRPr="00AB124C" w:rsidRDefault="00B935E0" w:rsidP="00B935E0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736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9736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DD771C" w:rsidRDefault="00DD771C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12: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A91B58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A91B58" w:rsidRDefault="00A91B58" w:rsidP="00A91B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1B58" w:rsidRPr="00AB124C" w:rsidRDefault="00A91B58" w:rsidP="00A91B58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077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1077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4842E5" w:rsidRDefault="004842E5" w:rsidP="00AE238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E2385" w:rsidRDefault="00AE2385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13: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A610A7" w:rsidRDefault="00A610A7" w:rsidP="00AE2385">
      <w:pPr>
        <w:pStyle w:val="a3"/>
        <w:rPr>
          <w:rFonts w:ascii="Times New Roman" w:hAnsi="Times New Roman"/>
          <w:sz w:val="28"/>
          <w:szCs w:val="28"/>
        </w:rPr>
      </w:pPr>
    </w:p>
    <w:p w:rsidR="004C7071" w:rsidRDefault="00AE2385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272761">
        <w:rPr>
          <w:rFonts w:ascii="Times New Roman" w:hAnsi="Times New Roman"/>
          <w:sz w:val="28"/>
          <w:szCs w:val="28"/>
        </w:rPr>
        <w:t xml:space="preserve">Тишкова Т.В., </w:t>
      </w:r>
      <w:r w:rsidR="004C7071"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272761" w:rsidRDefault="00272761" w:rsidP="00AE2385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2385" w:rsidRPr="00AB124C" w:rsidRDefault="00AE2385" w:rsidP="00AE2385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E2385" w:rsidRDefault="00202F08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E2385">
        <w:rPr>
          <w:rFonts w:ascii="Times New Roman" w:hAnsi="Times New Roman"/>
          <w:sz w:val="28"/>
          <w:szCs w:val="28"/>
        </w:rPr>
        <w:t>.1.</w:t>
      </w:r>
      <w:r w:rsidR="00AE2385" w:rsidRPr="008D0D06">
        <w:rPr>
          <w:rFonts w:ascii="Times New Roman" w:hAnsi="Times New Roman"/>
          <w:sz w:val="28"/>
          <w:szCs w:val="28"/>
        </w:rPr>
        <w:t xml:space="preserve"> </w:t>
      </w:r>
      <w:r w:rsidR="00AE2385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E2385" w:rsidRDefault="00202F08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E2385">
        <w:rPr>
          <w:rFonts w:ascii="Times New Roman" w:hAnsi="Times New Roman"/>
          <w:sz w:val="28"/>
          <w:szCs w:val="28"/>
        </w:rPr>
        <w:t xml:space="preserve">.2. </w:t>
      </w: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AE2385"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района.</w:t>
      </w:r>
    </w:p>
    <w:p w:rsidR="000C6E7D" w:rsidRDefault="000C6E7D" w:rsidP="0010774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«Улучшение ведения предпринимательской деятельности»,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7815" w:rsidRPr="002349BD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9B401F">
        <w:rPr>
          <w:rFonts w:ascii="Times New Roman" w:hAnsi="Times New Roman"/>
          <w:sz w:val="28"/>
          <w:szCs w:val="28"/>
        </w:rPr>
        <w:t xml:space="preserve">: </w:t>
      </w:r>
      <w:r w:rsidR="00F27815"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 w:rsidR="00F27815">
        <w:rPr>
          <w:rFonts w:ascii="Times New Roman" w:hAnsi="Times New Roman"/>
          <w:sz w:val="28"/>
          <w:szCs w:val="28"/>
        </w:rPr>
        <w:t>н</w:t>
      </w:r>
      <w:r w:rsidR="00F27815"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предпринимательства и инвестиционной политики</w:t>
      </w:r>
      <w:r w:rsidR="009B401F">
        <w:rPr>
          <w:rFonts w:ascii="Times New Roman" w:hAnsi="Times New Roman"/>
          <w:sz w:val="28"/>
          <w:szCs w:val="28"/>
        </w:rPr>
        <w:t>.</w:t>
      </w:r>
    </w:p>
    <w:p w:rsidR="00107741" w:rsidRDefault="00107741" w:rsidP="00107741">
      <w:pPr>
        <w:pStyle w:val="a3"/>
        <w:rPr>
          <w:rFonts w:ascii="Times New Roman" w:hAnsi="Times New Roman"/>
          <w:sz w:val="28"/>
          <w:szCs w:val="28"/>
        </w:rPr>
      </w:pPr>
    </w:p>
    <w:p w:rsidR="00107741" w:rsidRPr="00AB124C" w:rsidRDefault="00107741" w:rsidP="00107741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107741" w:rsidRDefault="00107741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711BD3">
        <w:rPr>
          <w:rFonts w:ascii="Times New Roman" w:hAnsi="Times New Roman"/>
          <w:sz w:val="28"/>
          <w:szCs w:val="28"/>
        </w:rPr>
        <w:t xml:space="preserve"> </w:t>
      </w:r>
      <w:r w:rsidR="00202F08" w:rsidRPr="00A83ADB">
        <w:rPr>
          <w:rFonts w:ascii="Times New Roman" w:hAnsi="Times New Roman"/>
          <w:sz w:val="28"/>
          <w:szCs w:val="28"/>
        </w:rPr>
        <w:t xml:space="preserve">2020 года по  национальному проекту </w:t>
      </w:r>
      <w:r w:rsidR="000E20B6"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«Улучшение ведения предпринимательской деятельности», реализуемого на территории Суоярвского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368A8" w:rsidRPr="00774857" w:rsidRDefault="001368A8" w:rsidP="0010774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74857">
        <w:rPr>
          <w:rFonts w:ascii="Times New Roman" w:hAnsi="Times New Roman"/>
          <w:sz w:val="28"/>
          <w:szCs w:val="28"/>
        </w:rPr>
        <w:t>14.3. Подготовить обращение в Министерство экономического развития и промышленности Республики Карелия по  корректировке показателя «Количество самозанятых граждан, зафиксировавших свой статус, с учетом введения налогового режима для самозанятых».</w:t>
      </w:r>
    </w:p>
    <w:p w:rsidR="005A3553" w:rsidRDefault="005A3553" w:rsidP="0010774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5A3553">
        <w:rPr>
          <w:rFonts w:ascii="Times New Roman" w:hAnsi="Times New Roman"/>
          <w:sz w:val="28"/>
          <w:szCs w:val="28"/>
        </w:rPr>
        <w:t>Расширение доступа субъектов малого и среднего предпринимательства к финансовым ресурсам, в том числе к льготному финансированию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4D77EE">
        <w:rPr>
          <w:rFonts w:ascii="Times New Roman" w:hAnsi="Times New Roman"/>
          <w:sz w:val="28"/>
          <w:szCs w:val="28"/>
        </w:rPr>
        <w:t>.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7815" w:rsidRPr="002349BD" w:rsidRDefault="00F27815" w:rsidP="00F278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lastRenderedPageBreak/>
        <w:t>Докладчик</w:t>
      </w:r>
      <w:r w:rsidR="009B401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предпринимательства и инвестиционной политики</w:t>
      </w:r>
      <w:r w:rsidR="009B401F">
        <w:rPr>
          <w:rFonts w:ascii="Times New Roman" w:hAnsi="Times New Roman"/>
          <w:sz w:val="28"/>
          <w:szCs w:val="28"/>
        </w:rPr>
        <w:t>.</w:t>
      </w:r>
    </w:p>
    <w:p w:rsidR="000E20B6" w:rsidRDefault="000E20B6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20B6" w:rsidRPr="00AB124C" w:rsidRDefault="000E20B6" w:rsidP="000E20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56294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5A3553">
        <w:rPr>
          <w:rFonts w:ascii="Times New Roman" w:hAnsi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регионального проекта «Расширение доступа субъектов малого и среднего предпринимательства к </w:t>
      </w:r>
      <w:proofErr w:type="gramStart"/>
      <w:r w:rsidR="005A3553">
        <w:rPr>
          <w:rFonts w:ascii="Times New Roman" w:hAnsi="Times New Roman"/>
          <w:sz w:val="28"/>
          <w:szCs w:val="28"/>
        </w:rPr>
        <w:t>финансовым</w:t>
      </w:r>
      <w:proofErr w:type="gramEnd"/>
      <w:r w:rsidR="005A3553">
        <w:rPr>
          <w:rFonts w:ascii="Times New Roman" w:hAnsi="Times New Roman"/>
          <w:sz w:val="28"/>
          <w:szCs w:val="28"/>
        </w:rPr>
        <w:t xml:space="preserve"> </w:t>
      </w:r>
    </w:p>
    <w:p w:rsidR="005A3553" w:rsidRDefault="005A3553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ресурсам, в том числе к льготному финансированию», реализуемого на территории Суоярвского района.</w:t>
      </w:r>
    </w:p>
    <w:p w:rsidR="00A419CD" w:rsidRDefault="00A419CD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8204D6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</w:t>
      </w:r>
      <w:r w:rsidR="00AE126D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6298" w:rsidRPr="002349BD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F27815" w:rsidRPr="002349BD">
        <w:rPr>
          <w:rFonts w:ascii="Times New Roman" w:hAnsi="Times New Roman"/>
          <w:sz w:val="28"/>
          <w:szCs w:val="28"/>
        </w:rPr>
        <w:t>Докладчик</w:t>
      </w:r>
      <w:r w:rsidR="00F27815" w:rsidRPr="00F27815">
        <w:rPr>
          <w:rFonts w:ascii="Times New Roman" w:hAnsi="Times New Roman"/>
          <w:sz w:val="28"/>
          <w:szCs w:val="28"/>
        </w:rPr>
        <w:t xml:space="preserve"> </w:t>
      </w:r>
      <w:r w:rsidR="00F27815">
        <w:rPr>
          <w:rFonts w:ascii="Times New Roman" w:hAnsi="Times New Roman"/>
          <w:sz w:val="28"/>
          <w:szCs w:val="28"/>
        </w:rPr>
        <w:t>Циблакова Н.А</w:t>
      </w:r>
      <w:r w:rsidR="00F27815" w:rsidRPr="002349BD">
        <w:rPr>
          <w:rFonts w:ascii="Times New Roman" w:hAnsi="Times New Roman"/>
          <w:sz w:val="28"/>
          <w:szCs w:val="28"/>
        </w:rPr>
        <w:t xml:space="preserve">.,  </w:t>
      </w:r>
      <w:r w:rsidR="00F27815">
        <w:rPr>
          <w:rFonts w:ascii="Times New Roman" w:hAnsi="Times New Roman"/>
          <w:sz w:val="28"/>
          <w:szCs w:val="28"/>
        </w:rPr>
        <w:t>н</w:t>
      </w:r>
      <w:r w:rsidR="00F27815"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 w:rsidR="00F27815">
        <w:rPr>
          <w:rFonts w:ascii="Times New Roman" w:hAnsi="Times New Roman"/>
          <w:sz w:val="28"/>
          <w:szCs w:val="28"/>
        </w:rPr>
        <w:t>льства и инвестиционной политик</w:t>
      </w:r>
      <w:r w:rsidR="00E46298" w:rsidRPr="002349BD">
        <w:rPr>
          <w:rFonts w:ascii="Times New Roman" w:hAnsi="Times New Roman"/>
          <w:sz w:val="28"/>
          <w:szCs w:val="28"/>
        </w:rPr>
        <w:t>и.</w:t>
      </w:r>
    </w:p>
    <w:p w:rsidR="005A3553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A246D" w:rsidRDefault="005A3553" w:rsidP="00DA246D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202F08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района.</w:t>
      </w:r>
      <w:r w:rsidR="00DA246D" w:rsidRPr="00DA246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A246D" w:rsidRPr="001A380E" w:rsidRDefault="00DA246D" w:rsidP="00DA246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80E">
        <w:rPr>
          <w:rFonts w:ascii="Times New Roman" w:hAnsi="Times New Roman"/>
          <w:sz w:val="28"/>
          <w:szCs w:val="28"/>
        </w:rPr>
        <w:t>16.3. Подготовить обращение в Министерство экономического развития и промышленности Республики Карелия по  корректировке показателя «Количество субъектов МСП и самозанятых граждан, получивших поддержку в рамках национального проекта».</w:t>
      </w:r>
    </w:p>
    <w:p w:rsidR="005A3553" w:rsidRDefault="005A3553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AE2385">
        <w:rPr>
          <w:rFonts w:ascii="Times New Roman" w:hAnsi="Times New Roman"/>
          <w:b/>
          <w:sz w:val="28"/>
          <w:szCs w:val="28"/>
        </w:rPr>
        <w:t>17: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F27815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EB219D">
        <w:rPr>
          <w:rFonts w:ascii="Times New Roman" w:hAnsi="Times New Roman"/>
          <w:sz w:val="28"/>
          <w:szCs w:val="28"/>
        </w:rPr>
        <w:t>Популяризация предпринимательства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8D136F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A56294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5A3553" w:rsidRDefault="005A3553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E23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7846DB">
        <w:rPr>
          <w:rFonts w:ascii="Times New Roman" w:hAnsi="Times New Roman"/>
          <w:sz w:val="28"/>
          <w:szCs w:val="28"/>
        </w:rPr>
        <w:t>Популяризация</w:t>
      </w:r>
      <w:r>
        <w:rPr>
          <w:rFonts w:ascii="Times New Roman" w:hAnsi="Times New Roman"/>
          <w:sz w:val="28"/>
          <w:szCs w:val="28"/>
        </w:rPr>
        <w:t xml:space="preserve"> предпринимательства», реализуемого на территории Суоярвского района.</w:t>
      </w:r>
    </w:p>
    <w:p w:rsidR="005A3553" w:rsidRDefault="005A3553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09F" w:rsidRDefault="005E209F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AE238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«Создание системы поддержки фермеров и развития сельской кооперации», реализуемого на территории Суоярвского района</w:t>
      </w:r>
      <w:r w:rsidR="00191FA8">
        <w:rPr>
          <w:rFonts w:ascii="Times New Roman" w:hAnsi="Times New Roman"/>
          <w:sz w:val="28"/>
          <w:szCs w:val="28"/>
        </w:rPr>
        <w:t>.</w:t>
      </w:r>
    </w:p>
    <w:p w:rsidR="004118A4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A56294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5E209F" w:rsidRDefault="005E209F" w:rsidP="00E46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209F" w:rsidRPr="00AB124C" w:rsidRDefault="005E209F" w:rsidP="005E209F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E209F" w:rsidRDefault="005E209F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E209F" w:rsidRDefault="005E209F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E23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«Создание системы поддержки фермеров и развития сельской кооперации», реализуемого на территории Суоярвского района.</w:t>
      </w:r>
    </w:p>
    <w:p w:rsidR="005975C9" w:rsidRPr="00542F7D" w:rsidRDefault="00542F7D" w:rsidP="005E20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2F7D">
        <w:rPr>
          <w:rFonts w:ascii="Times New Roman" w:hAnsi="Times New Roman"/>
          <w:sz w:val="28"/>
          <w:szCs w:val="28"/>
        </w:rPr>
        <w:t>18.</w:t>
      </w:r>
      <w:r w:rsidR="005975C9" w:rsidRPr="00542F7D">
        <w:rPr>
          <w:rFonts w:ascii="Times New Roman" w:hAnsi="Times New Roman"/>
          <w:sz w:val="28"/>
          <w:szCs w:val="28"/>
        </w:rPr>
        <w:t xml:space="preserve">3. Повторно подготовить письмо в </w:t>
      </w:r>
      <w:r w:rsidR="005975C9" w:rsidRPr="00542F7D">
        <w:rPr>
          <w:rFonts w:ascii="Times New Roman" w:hAnsi="Times New Roman"/>
          <w:sz w:val="28"/>
          <w:szCs w:val="28"/>
          <w:shd w:val="clear" w:color="auto" w:fill="F6F6F6"/>
        </w:rPr>
        <w:t xml:space="preserve">Министерство сельского и рыбного хозяйства Республики Карелия, </w:t>
      </w:r>
      <w:r w:rsidR="005975C9" w:rsidRPr="00542F7D">
        <w:rPr>
          <w:rFonts w:ascii="Times New Roman" w:hAnsi="Times New Roman"/>
          <w:sz w:val="28"/>
          <w:szCs w:val="28"/>
        </w:rPr>
        <w:t xml:space="preserve">Проектный офис Республике Карелия о </w:t>
      </w:r>
      <w:r w:rsidRPr="00542F7D">
        <w:rPr>
          <w:rFonts w:ascii="Times New Roman" w:hAnsi="Times New Roman"/>
          <w:sz w:val="28"/>
          <w:szCs w:val="28"/>
        </w:rPr>
        <w:t>корректировке</w:t>
      </w:r>
      <w:r w:rsidR="005975C9" w:rsidRPr="00542F7D">
        <w:rPr>
          <w:rFonts w:ascii="Times New Roman" w:hAnsi="Times New Roman"/>
          <w:sz w:val="28"/>
          <w:szCs w:val="28"/>
        </w:rPr>
        <w:t xml:space="preserve"> показателя «Количество вновь созданных крестьянских фермерских хозяйств».</w:t>
      </w:r>
    </w:p>
    <w:p w:rsidR="005A3553" w:rsidRDefault="00272761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19: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</w:t>
      </w:r>
      <w:r w:rsidR="00191FA8">
        <w:rPr>
          <w:rFonts w:ascii="Times New Roman" w:hAnsi="Times New Roman"/>
          <w:sz w:val="28"/>
          <w:szCs w:val="28"/>
        </w:rPr>
        <w:t>.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072F6E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E24FEE" w:rsidRDefault="00E24FEE" w:rsidP="009F3A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4FEE" w:rsidRPr="00AB124C" w:rsidRDefault="00E24FEE" w:rsidP="00E24FEE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A3991" w:rsidRDefault="00E24FEE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района.</w:t>
      </w:r>
    </w:p>
    <w:p w:rsidR="00B71A03" w:rsidRDefault="00B71A03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20: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072F6E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B71A03" w:rsidRDefault="00B71A03" w:rsidP="009F3AE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EC36EC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района.</w:t>
      </w:r>
    </w:p>
    <w:p w:rsidR="00F01AD3" w:rsidRPr="00542F7D" w:rsidRDefault="00F01AD3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2F7D">
        <w:rPr>
          <w:rFonts w:ascii="Times New Roman" w:hAnsi="Times New Roman"/>
          <w:sz w:val="28"/>
          <w:szCs w:val="28"/>
        </w:rPr>
        <w:t>20.3. Повторно подготовить письмо в Министерство экономического развития и промышленности Республики Карелия, Проектный офис Республике Карелия о корректировке показателей по  национальному проекту «Международная кооперация и экспорт» регионального проекта «Экспорт услуг», реализуемого на территории Суоярвского района.</w:t>
      </w:r>
    </w:p>
    <w:p w:rsidR="008204D6" w:rsidRPr="00FF4698" w:rsidRDefault="008204D6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21: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118A4" w:rsidRPr="002349BD" w:rsidRDefault="004118A4" w:rsidP="004118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49BD">
        <w:rPr>
          <w:rFonts w:ascii="Times New Roman" w:hAnsi="Times New Roman"/>
          <w:sz w:val="28"/>
          <w:szCs w:val="28"/>
        </w:rPr>
        <w:t>Докладчик</w:t>
      </w:r>
      <w:r w:rsidR="00072F6E">
        <w:rPr>
          <w:rFonts w:ascii="Times New Roman" w:hAnsi="Times New Roman"/>
          <w:sz w:val="28"/>
          <w:szCs w:val="28"/>
        </w:rPr>
        <w:t>:</w:t>
      </w:r>
      <w:r w:rsidRPr="00F278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Циблакова Н.А</w:t>
      </w:r>
      <w:r w:rsidRPr="002349BD">
        <w:rPr>
          <w:rFonts w:ascii="Times New Roman" w:hAnsi="Times New Roman"/>
          <w:sz w:val="28"/>
          <w:szCs w:val="28"/>
        </w:rPr>
        <w:t xml:space="preserve">.,  </w:t>
      </w:r>
      <w:r>
        <w:rPr>
          <w:rFonts w:ascii="Times New Roman" w:hAnsi="Times New Roman"/>
          <w:sz w:val="28"/>
          <w:szCs w:val="28"/>
        </w:rPr>
        <w:t>н</w:t>
      </w:r>
      <w:r w:rsidRPr="00E70CDB">
        <w:rPr>
          <w:rFonts w:ascii="Times New Roman" w:hAnsi="Times New Roman"/>
          <w:sz w:val="28"/>
          <w:szCs w:val="28"/>
        </w:rPr>
        <w:t>ачальник отдела по развитию предпринимате</w:t>
      </w:r>
      <w:r>
        <w:rPr>
          <w:rFonts w:ascii="Times New Roman" w:hAnsi="Times New Roman"/>
          <w:sz w:val="28"/>
          <w:szCs w:val="28"/>
        </w:rPr>
        <w:t>льства и инвестиционной политик</w:t>
      </w:r>
      <w:r w:rsidRPr="002349BD">
        <w:rPr>
          <w:rFonts w:ascii="Times New Roman" w:hAnsi="Times New Roman"/>
          <w:sz w:val="28"/>
          <w:szCs w:val="28"/>
        </w:rPr>
        <w:t>и.</w:t>
      </w:r>
    </w:p>
    <w:p w:rsidR="005F6D7D" w:rsidRDefault="005F6D7D" w:rsidP="00AC5B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Суоярвского района.</w:t>
      </w:r>
    </w:p>
    <w:p w:rsidR="00F01AD3" w:rsidRPr="00542F7D" w:rsidRDefault="00F01AD3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2F7D">
        <w:rPr>
          <w:rFonts w:ascii="Times New Roman" w:hAnsi="Times New Roman"/>
          <w:sz w:val="28"/>
          <w:szCs w:val="28"/>
        </w:rPr>
        <w:t>21.3. Повторно подготовить письмо в  Министерство экономического развития и промышленности Республики Карелия, Проектный офис Республике Карелия о снятии показателя «Количество субъектов малого и среднего предпринимательства, получивших услуги центра поддержки экспорта».</w:t>
      </w:r>
    </w:p>
    <w:p w:rsidR="008204D6" w:rsidRDefault="008204D6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7B7C" w:rsidRDefault="00C17B7C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22: </w:t>
      </w:r>
      <w:r w:rsidR="00662EF4" w:rsidRPr="006A3B4B">
        <w:rPr>
          <w:rFonts w:ascii="Times New Roman" w:hAnsi="Times New Roman"/>
          <w:sz w:val="28"/>
          <w:szCs w:val="28"/>
        </w:rPr>
        <w:t>Рассмотрение и утверждение отчета за</w:t>
      </w:r>
      <w:r w:rsidR="00662EF4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662EF4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>
        <w:rPr>
          <w:rFonts w:ascii="Times New Roman" w:hAnsi="Times New Roman"/>
          <w:sz w:val="28"/>
          <w:szCs w:val="28"/>
        </w:rPr>
        <w:t>«Экология» регионального проекта «Чистая вода»,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C17B7C" w:rsidRDefault="00C17B7C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42E5" w:rsidRDefault="00C17B7C" w:rsidP="004842E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0303">
        <w:rPr>
          <w:rFonts w:ascii="Times New Roman" w:hAnsi="Times New Roman"/>
          <w:sz w:val="28"/>
          <w:szCs w:val="28"/>
        </w:rPr>
        <w:t xml:space="preserve">Докладчик: </w:t>
      </w:r>
      <w:r w:rsidR="00752AEE">
        <w:rPr>
          <w:rFonts w:ascii="Times New Roman" w:hAnsi="Times New Roman"/>
          <w:sz w:val="28"/>
          <w:szCs w:val="28"/>
        </w:rPr>
        <w:t>Спиридонов Н.Б</w:t>
      </w:r>
      <w:r w:rsidR="00EE0303" w:rsidRPr="00EE0303">
        <w:rPr>
          <w:rFonts w:ascii="Times New Roman" w:hAnsi="Times New Roman"/>
          <w:sz w:val="28"/>
          <w:szCs w:val="28"/>
        </w:rPr>
        <w:t>.</w:t>
      </w:r>
      <w:r w:rsidR="000C463B" w:rsidRPr="00EE0303">
        <w:rPr>
          <w:rFonts w:ascii="Times New Roman" w:hAnsi="Times New Roman"/>
          <w:sz w:val="28"/>
          <w:szCs w:val="28"/>
        </w:rPr>
        <w:t xml:space="preserve">, </w:t>
      </w:r>
      <w:r w:rsidR="00752AEE">
        <w:rPr>
          <w:rFonts w:ascii="Times New Roman" w:hAnsi="Times New Roman"/>
          <w:sz w:val="28"/>
          <w:szCs w:val="28"/>
        </w:rPr>
        <w:t>начальник отдела по развитию инфраструктуры и благоустройства</w:t>
      </w:r>
      <w:r w:rsidR="00EE0303">
        <w:rPr>
          <w:rFonts w:ascii="Times New Roman" w:hAnsi="Times New Roman"/>
          <w:sz w:val="28"/>
          <w:szCs w:val="28"/>
        </w:rPr>
        <w:t>.</w:t>
      </w:r>
    </w:p>
    <w:p w:rsidR="00EE0303" w:rsidRPr="004842E5" w:rsidRDefault="00EE0303" w:rsidP="004842E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7B7C" w:rsidRPr="00AB124C" w:rsidRDefault="00C17B7C" w:rsidP="00C17B7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C17B7C" w:rsidRDefault="00EE0303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C17B7C">
        <w:rPr>
          <w:rFonts w:ascii="Times New Roman" w:hAnsi="Times New Roman"/>
          <w:sz w:val="28"/>
          <w:szCs w:val="28"/>
        </w:rPr>
        <w:t>.1.</w:t>
      </w:r>
      <w:r w:rsidR="00C17B7C" w:rsidRPr="008D0D06">
        <w:rPr>
          <w:rFonts w:ascii="Times New Roman" w:hAnsi="Times New Roman"/>
          <w:sz w:val="28"/>
          <w:szCs w:val="28"/>
        </w:rPr>
        <w:t xml:space="preserve"> </w:t>
      </w:r>
      <w:r w:rsidR="00C17B7C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17B7C" w:rsidRDefault="00EE0303" w:rsidP="00C17B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C17B7C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за </w:t>
      </w:r>
      <w:r w:rsidR="00272761">
        <w:rPr>
          <w:rFonts w:ascii="Times New Roman" w:hAnsi="Times New Roman"/>
          <w:sz w:val="28"/>
          <w:szCs w:val="28"/>
        </w:rPr>
        <w:t>дека</w:t>
      </w:r>
      <w:r w:rsidR="004118A4">
        <w:rPr>
          <w:rFonts w:ascii="Times New Roman" w:hAnsi="Times New Roman"/>
          <w:sz w:val="28"/>
          <w:szCs w:val="28"/>
        </w:rPr>
        <w:t>брь</w:t>
      </w:r>
      <w:r w:rsidR="000472C2" w:rsidRPr="00A83ADB">
        <w:rPr>
          <w:rFonts w:ascii="Times New Roman" w:hAnsi="Times New Roman"/>
          <w:sz w:val="28"/>
          <w:szCs w:val="28"/>
        </w:rPr>
        <w:t xml:space="preserve"> 2020 года по  национальному проекту </w:t>
      </w:r>
      <w:r w:rsidR="00C17B7C">
        <w:rPr>
          <w:rFonts w:ascii="Times New Roman" w:hAnsi="Times New Roman"/>
          <w:sz w:val="28"/>
          <w:szCs w:val="28"/>
        </w:rPr>
        <w:t>«Экология» регионального проекта «Чистая вода», реализуемого на территории Суоярвского района.</w:t>
      </w:r>
    </w:p>
    <w:p w:rsidR="00302E14" w:rsidRPr="004C7071" w:rsidRDefault="00272761" w:rsidP="00302E14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02E14" w:rsidRPr="00302E14" w:rsidRDefault="00302E14" w:rsidP="00C17B7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2D60" w:rsidRDefault="00C17B7C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Проектного офиса</w:t>
      </w:r>
      <w:r w:rsidR="000C2D60">
        <w:rPr>
          <w:rFonts w:ascii="Times New Roman" w:hAnsi="Times New Roman"/>
          <w:sz w:val="28"/>
          <w:szCs w:val="28"/>
        </w:rPr>
        <w:t>,</w:t>
      </w:r>
    </w:p>
    <w:p w:rsidR="00493672" w:rsidRDefault="000C2D60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17B7C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>А</w:t>
      </w:r>
      <w:r w:rsidR="00C17B7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624E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C17B7C">
        <w:rPr>
          <w:rFonts w:ascii="Times New Roman" w:hAnsi="Times New Roman"/>
          <w:sz w:val="28"/>
          <w:szCs w:val="28"/>
        </w:rPr>
        <w:t>Р.В. Петров</w:t>
      </w:r>
    </w:p>
    <w:p w:rsidR="000C2D60" w:rsidRDefault="000C2D6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0C2D60" w:rsidRPr="000C2D60" w:rsidRDefault="000C2D60" w:rsidP="00C17B7C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0C2D60">
        <w:rPr>
          <w:rFonts w:ascii="Times New Roman" w:hAnsi="Times New Roman"/>
          <w:sz w:val="28"/>
          <w:szCs w:val="28"/>
        </w:rPr>
        <w:t xml:space="preserve">Протокол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Pr="000C2D60">
        <w:rPr>
          <w:rFonts w:ascii="Times New Roman" w:hAnsi="Times New Roman"/>
          <w:sz w:val="28"/>
          <w:szCs w:val="28"/>
        </w:rPr>
        <w:t>вела</w:t>
      </w:r>
      <w:r w:rsidR="00CD5E5C">
        <w:rPr>
          <w:rFonts w:ascii="Times New Roman" w:hAnsi="Times New Roman"/>
          <w:sz w:val="28"/>
          <w:szCs w:val="28"/>
        </w:rPr>
        <w:t>:</w:t>
      </w:r>
      <w:r w:rsidRPr="000C2D60">
        <w:rPr>
          <w:rFonts w:ascii="Times New Roman" w:hAnsi="Times New Roman"/>
          <w:sz w:val="28"/>
          <w:szCs w:val="28"/>
        </w:rPr>
        <w:t xml:space="preserve"> </w:t>
      </w:r>
      <w:r w:rsidR="003410C8">
        <w:rPr>
          <w:rFonts w:ascii="Times New Roman" w:hAnsi="Times New Roman"/>
          <w:sz w:val="28"/>
          <w:szCs w:val="28"/>
        </w:rPr>
        <w:t xml:space="preserve"> </w:t>
      </w:r>
      <w:r w:rsidR="00F477B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C7071">
        <w:rPr>
          <w:rFonts w:ascii="Times New Roman" w:hAnsi="Times New Roman"/>
          <w:sz w:val="28"/>
          <w:szCs w:val="28"/>
        </w:rPr>
        <w:t xml:space="preserve">                              </w:t>
      </w:r>
      <w:r w:rsidR="00F477B0">
        <w:rPr>
          <w:rFonts w:ascii="Times New Roman" w:hAnsi="Times New Roman"/>
          <w:sz w:val="28"/>
          <w:szCs w:val="28"/>
        </w:rPr>
        <w:t xml:space="preserve">    </w:t>
      </w:r>
      <w:r w:rsidR="004118A4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>Т.В. Тишкова</w:t>
      </w:r>
    </w:p>
    <w:sectPr w:rsidR="000C2D60" w:rsidRPr="000C2D60" w:rsidSect="00752AE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76F"/>
    <w:multiLevelType w:val="multilevel"/>
    <w:tmpl w:val="BDF01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D0AF9"/>
    <w:multiLevelType w:val="multilevel"/>
    <w:tmpl w:val="414C93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BC061E"/>
    <w:multiLevelType w:val="multilevel"/>
    <w:tmpl w:val="9F564D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DC4FC0"/>
    <w:multiLevelType w:val="multilevel"/>
    <w:tmpl w:val="AAB67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D54AFB"/>
    <w:multiLevelType w:val="multilevel"/>
    <w:tmpl w:val="AB0675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B9"/>
    <w:rsid w:val="000061EB"/>
    <w:rsid w:val="00035B2C"/>
    <w:rsid w:val="0004084D"/>
    <w:rsid w:val="000472C2"/>
    <w:rsid w:val="000523B4"/>
    <w:rsid w:val="00066800"/>
    <w:rsid w:val="00066E9F"/>
    <w:rsid w:val="00072F6E"/>
    <w:rsid w:val="00075F9B"/>
    <w:rsid w:val="00076BAB"/>
    <w:rsid w:val="0007716F"/>
    <w:rsid w:val="00097360"/>
    <w:rsid w:val="000B23D8"/>
    <w:rsid w:val="000C2D60"/>
    <w:rsid w:val="000C331F"/>
    <w:rsid w:val="000C463B"/>
    <w:rsid w:val="000C6E7D"/>
    <w:rsid w:val="000D14B9"/>
    <w:rsid w:val="000D229B"/>
    <w:rsid w:val="000D44A5"/>
    <w:rsid w:val="000E20B6"/>
    <w:rsid w:val="00107741"/>
    <w:rsid w:val="0011470E"/>
    <w:rsid w:val="001368A8"/>
    <w:rsid w:val="00171025"/>
    <w:rsid w:val="001861C7"/>
    <w:rsid w:val="00191FA8"/>
    <w:rsid w:val="001A1405"/>
    <w:rsid w:val="001A380E"/>
    <w:rsid w:val="001A4781"/>
    <w:rsid w:val="001B0EBA"/>
    <w:rsid w:val="001B6695"/>
    <w:rsid w:val="001C74D2"/>
    <w:rsid w:val="001E2528"/>
    <w:rsid w:val="001E6D63"/>
    <w:rsid w:val="002006D3"/>
    <w:rsid w:val="00202F08"/>
    <w:rsid w:val="00203496"/>
    <w:rsid w:val="00203B2A"/>
    <w:rsid w:val="0021116C"/>
    <w:rsid w:val="00221284"/>
    <w:rsid w:val="00230ADA"/>
    <w:rsid w:val="002349BD"/>
    <w:rsid w:val="00245353"/>
    <w:rsid w:val="002603D9"/>
    <w:rsid w:val="00272761"/>
    <w:rsid w:val="00285828"/>
    <w:rsid w:val="002865F1"/>
    <w:rsid w:val="0029321D"/>
    <w:rsid w:val="002938C2"/>
    <w:rsid w:val="002B2C09"/>
    <w:rsid w:val="002B581A"/>
    <w:rsid w:val="002C6FF0"/>
    <w:rsid w:val="002F0787"/>
    <w:rsid w:val="002F79B5"/>
    <w:rsid w:val="00302B4B"/>
    <w:rsid w:val="00302E14"/>
    <w:rsid w:val="00323941"/>
    <w:rsid w:val="003410C8"/>
    <w:rsid w:val="00352078"/>
    <w:rsid w:val="003A7047"/>
    <w:rsid w:val="003E45FC"/>
    <w:rsid w:val="003F3245"/>
    <w:rsid w:val="00401745"/>
    <w:rsid w:val="004118A4"/>
    <w:rsid w:val="00411D92"/>
    <w:rsid w:val="004160FA"/>
    <w:rsid w:val="004457AA"/>
    <w:rsid w:val="004842E5"/>
    <w:rsid w:val="00484D3A"/>
    <w:rsid w:val="004876D6"/>
    <w:rsid w:val="00487A17"/>
    <w:rsid w:val="00487DCF"/>
    <w:rsid w:val="00493506"/>
    <w:rsid w:val="00493672"/>
    <w:rsid w:val="00495BBF"/>
    <w:rsid w:val="004A57B6"/>
    <w:rsid w:val="004C7071"/>
    <w:rsid w:val="004D77EE"/>
    <w:rsid w:val="00532403"/>
    <w:rsid w:val="00532D07"/>
    <w:rsid w:val="00542F7D"/>
    <w:rsid w:val="005624E6"/>
    <w:rsid w:val="0059488E"/>
    <w:rsid w:val="005975C9"/>
    <w:rsid w:val="005A3553"/>
    <w:rsid w:val="005A63B6"/>
    <w:rsid w:val="005D7FAA"/>
    <w:rsid w:val="005E209F"/>
    <w:rsid w:val="005E32CD"/>
    <w:rsid w:val="005F6D7D"/>
    <w:rsid w:val="00607337"/>
    <w:rsid w:val="006216CB"/>
    <w:rsid w:val="00624ED4"/>
    <w:rsid w:val="00637BCE"/>
    <w:rsid w:val="006418C2"/>
    <w:rsid w:val="00662EF4"/>
    <w:rsid w:val="006716E8"/>
    <w:rsid w:val="006814E6"/>
    <w:rsid w:val="006B1FF0"/>
    <w:rsid w:val="006C0FFA"/>
    <w:rsid w:val="006D7843"/>
    <w:rsid w:val="007033AA"/>
    <w:rsid w:val="00707B6D"/>
    <w:rsid w:val="00711BD3"/>
    <w:rsid w:val="00717ECF"/>
    <w:rsid w:val="00727339"/>
    <w:rsid w:val="00734D62"/>
    <w:rsid w:val="00743805"/>
    <w:rsid w:val="00745440"/>
    <w:rsid w:val="00752AEE"/>
    <w:rsid w:val="00753C70"/>
    <w:rsid w:val="00756EB6"/>
    <w:rsid w:val="00765A21"/>
    <w:rsid w:val="00766B41"/>
    <w:rsid w:val="00774857"/>
    <w:rsid w:val="007846DB"/>
    <w:rsid w:val="00795420"/>
    <w:rsid w:val="00795BEA"/>
    <w:rsid w:val="007C54E2"/>
    <w:rsid w:val="007D3EF5"/>
    <w:rsid w:val="007E2D7B"/>
    <w:rsid w:val="007F5CC8"/>
    <w:rsid w:val="00804736"/>
    <w:rsid w:val="008204D6"/>
    <w:rsid w:val="00831A79"/>
    <w:rsid w:val="00835758"/>
    <w:rsid w:val="00853523"/>
    <w:rsid w:val="00866138"/>
    <w:rsid w:val="00881C47"/>
    <w:rsid w:val="008A49D5"/>
    <w:rsid w:val="008B4FCD"/>
    <w:rsid w:val="008B5257"/>
    <w:rsid w:val="008D0D06"/>
    <w:rsid w:val="008D136F"/>
    <w:rsid w:val="008E2385"/>
    <w:rsid w:val="00915942"/>
    <w:rsid w:val="00926C36"/>
    <w:rsid w:val="00941FDE"/>
    <w:rsid w:val="00945A50"/>
    <w:rsid w:val="00967024"/>
    <w:rsid w:val="009A5713"/>
    <w:rsid w:val="009B401F"/>
    <w:rsid w:val="009E6D6A"/>
    <w:rsid w:val="009E7194"/>
    <w:rsid w:val="009F3AE9"/>
    <w:rsid w:val="00A347B7"/>
    <w:rsid w:val="00A35716"/>
    <w:rsid w:val="00A419CD"/>
    <w:rsid w:val="00A56294"/>
    <w:rsid w:val="00A565EF"/>
    <w:rsid w:val="00A610A7"/>
    <w:rsid w:val="00A72DAC"/>
    <w:rsid w:val="00A83ADB"/>
    <w:rsid w:val="00A91B58"/>
    <w:rsid w:val="00A96612"/>
    <w:rsid w:val="00AA070A"/>
    <w:rsid w:val="00AA5AAA"/>
    <w:rsid w:val="00AB124C"/>
    <w:rsid w:val="00AC4A0E"/>
    <w:rsid w:val="00AC5B37"/>
    <w:rsid w:val="00AE126D"/>
    <w:rsid w:val="00AE2385"/>
    <w:rsid w:val="00AF0A7E"/>
    <w:rsid w:val="00B03D1B"/>
    <w:rsid w:val="00B13672"/>
    <w:rsid w:val="00B21DC8"/>
    <w:rsid w:val="00B347D5"/>
    <w:rsid w:val="00B616A4"/>
    <w:rsid w:val="00B675C0"/>
    <w:rsid w:val="00B71A03"/>
    <w:rsid w:val="00B90DCB"/>
    <w:rsid w:val="00B935E0"/>
    <w:rsid w:val="00B96440"/>
    <w:rsid w:val="00B97346"/>
    <w:rsid w:val="00BA541B"/>
    <w:rsid w:val="00BD3F39"/>
    <w:rsid w:val="00BD5F47"/>
    <w:rsid w:val="00BE02F9"/>
    <w:rsid w:val="00BE0B5A"/>
    <w:rsid w:val="00BF26D6"/>
    <w:rsid w:val="00C17B7C"/>
    <w:rsid w:val="00C31093"/>
    <w:rsid w:val="00C337AF"/>
    <w:rsid w:val="00C369D4"/>
    <w:rsid w:val="00C5361E"/>
    <w:rsid w:val="00C73B76"/>
    <w:rsid w:val="00C771B4"/>
    <w:rsid w:val="00C84F1E"/>
    <w:rsid w:val="00CA3991"/>
    <w:rsid w:val="00CD301C"/>
    <w:rsid w:val="00CD5E5C"/>
    <w:rsid w:val="00D03D87"/>
    <w:rsid w:val="00D144DC"/>
    <w:rsid w:val="00D377B4"/>
    <w:rsid w:val="00D379CA"/>
    <w:rsid w:val="00D40A57"/>
    <w:rsid w:val="00D46103"/>
    <w:rsid w:val="00D83DE3"/>
    <w:rsid w:val="00D9070B"/>
    <w:rsid w:val="00D93B62"/>
    <w:rsid w:val="00DA246D"/>
    <w:rsid w:val="00DB22B9"/>
    <w:rsid w:val="00DC1E9F"/>
    <w:rsid w:val="00DD771C"/>
    <w:rsid w:val="00E173DF"/>
    <w:rsid w:val="00E24FEE"/>
    <w:rsid w:val="00E309E3"/>
    <w:rsid w:val="00E44D15"/>
    <w:rsid w:val="00E46298"/>
    <w:rsid w:val="00E52834"/>
    <w:rsid w:val="00E6601F"/>
    <w:rsid w:val="00E70CDB"/>
    <w:rsid w:val="00E81BAF"/>
    <w:rsid w:val="00E82908"/>
    <w:rsid w:val="00EB219D"/>
    <w:rsid w:val="00EB3BAD"/>
    <w:rsid w:val="00EC36EC"/>
    <w:rsid w:val="00ED6FBE"/>
    <w:rsid w:val="00EE0303"/>
    <w:rsid w:val="00EF0BCA"/>
    <w:rsid w:val="00EF5648"/>
    <w:rsid w:val="00F01AD3"/>
    <w:rsid w:val="00F03334"/>
    <w:rsid w:val="00F106EA"/>
    <w:rsid w:val="00F108F1"/>
    <w:rsid w:val="00F27815"/>
    <w:rsid w:val="00F477B0"/>
    <w:rsid w:val="00F648DB"/>
    <w:rsid w:val="00F862BD"/>
    <w:rsid w:val="00F96E15"/>
    <w:rsid w:val="00FC3FDE"/>
    <w:rsid w:val="00FE145A"/>
    <w:rsid w:val="00FE4C1C"/>
    <w:rsid w:val="00FF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B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B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16CB"/>
    <w:rPr>
      <w:b/>
      <w:bCs/>
    </w:rPr>
  </w:style>
  <w:style w:type="character" w:styleId="a6">
    <w:name w:val="Hyperlink"/>
    <w:rsid w:val="003F3245"/>
    <w:rPr>
      <w:color w:val="000080"/>
      <w:u w:val="single"/>
    </w:rPr>
  </w:style>
  <w:style w:type="character" w:customStyle="1" w:styleId="210pt">
    <w:name w:val="Основной текст (2) + 10 pt"/>
    <w:rsid w:val="007033A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9</cp:revision>
  <cp:lastPrinted>2020-03-09T16:04:00Z</cp:lastPrinted>
  <dcterms:created xsi:type="dcterms:W3CDTF">2021-02-04T06:05:00Z</dcterms:created>
  <dcterms:modified xsi:type="dcterms:W3CDTF">2021-02-08T13:39:00Z</dcterms:modified>
</cp:coreProperties>
</file>